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9A186" w14:textId="2D4CF32B" w:rsidR="00C02C01" w:rsidRPr="00B921B7" w:rsidRDefault="00B921B7" w:rsidP="00B921B7">
      <w:pPr>
        <w:jc w:val="center"/>
        <w:rPr>
          <w:b/>
        </w:rPr>
      </w:pPr>
      <w:r w:rsidRPr="00B921B7">
        <w:rPr>
          <w:b/>
        </w:rPr>
        <w:t xml:space="preserve">Grade </w:t>
      </w:r>
      <w:r w:rsidR="00262DDE">
        <w:rPr>
          <w:b/>
        </w:rPr>
        <w:t>2/</w:t>
      </w:r>
      <w:r w:rsidRPr="00B921B7">
        <w:rPr>
          <w:b/>
        </w:rPr>
        <w:t>3/4 Supply List</w:t>
      </w:r>
    </w:p>
    <w:p w14:paraId="013665AE" w14:textId="77777777" w:rsidR="00B921B7" w:rsidRDefault="00B921B7" w:rsidP="00B921B7">
      <w:pPr>
        <w:jc w:val="center"/>
      </w:pPr>
    </w:p>
    <w:p w14:paraId="1EE76914" w14:textId="23740AE5" w:rsidR="00B921B7" w:rsidRDefault="008C37A2" w:rsidP="00B921B7">
      <w:pPr>
        <w:pStyle w:val="ListParagraph"/>
        <w:numPr>
          <w:ilvl w:val="0"/>
          <w:numId w:val="1"/>
        </w:numPr>
      </w:pPr>
      <w:r>
        <w:t>4</w:t>
      </w:r>
      <w:r w:rsidR="00B921B7">
        <w:t xml:space="preserve">0 </w:t>
      </w:r>
      <w:r>
        <w:t xml:space="preserve">HB </w:t>
      </w:r>
      <w:r w:rsidR="00B921B7">
        <w:t>pencils</w:t>
      </w:r>
    </w:p>
    <w:p w14:paraId="399BD8E2" w14:textId="46327369" w:rsidR="00B921B7" w:rsidRDefault="00B921B7" w:rsidP="008C37A2">
      <w:pPr>
        <w:pStyle w:val="ListParagraph"/>
        <w:numPr>
          <w:ilvl w:val="0"/>
          <w:numId w:val="1"/>
        </w:numPr>
      </w:pPr>
      <w:r>
        <w:t>Pencil sharpener</w:t>
      </w:r>
    </w:p>
    <w:p w14:paraId="2ADC36A6" w14:textId="2E1AEF44" w:rsidR="00B921B7" w:rsidRDefault="008C37A2" w:rsidP="00B921B7">
      <w:pPr>
        <w:pStyle w:val="ListParagraph"/>
        <w:numPr>
          <w:ilvl w:val="0"/>
          <w:numId w:val="1"/>
        </w:numPr>
      </w:pPr>
      <w:r>
        <w:t xml:space="preserve">4 </w:t>
      </w:r>
      <w:r w:rsidR="00B921B7">
        <w:t>Highlighters</w:t>
      </w:r>
    </w:p>
    <w:p w14:paraId="5D2946AF" w14:textId="77777777" w:rsidR="00B921B7" w:rsidRDefault="00B921B7" w:rsidP="00B921B7">
      <w:pPr>
        <w:pStyle w:val="ListParagraph"/>
        <w:numPr>
          <w:ilvl w:val="0"/>
          <w:numId w:val="1"/>
        </w:numPr>
      </w:pPr>
      <w:r>
        <w:t>White erasers (2 packs)</w:t>
      </w:r>
    </w:p>
    <w:p w14:paraId="13899340" w14:textId="77777777" w:rsidR="00B921B7" w:rsidRDefault="00B921B7" w:rsidP="00B921B7">
      <w:pPr>
        <w:pStyle w:val="ListParagraph"/>
        <w:numPr>
          <w:ilvl w:val="0"/>
          <w:numId w:val="1"/>
        </w:numPr>
      </w:pPr>
      <w:r>
        <w:t>Bottle of white glue</w:t>
      </w:r>
    </w:p>
    <w:p w14:paraId="1FE2B267" w14:textId="001FCF83" w:rsidR="00B921B7" w:rsidRDefault="008C37A2" w:rsidP="00B921B7">
      <w:pPr>
        <w:pStyle w:val="ListParagraph"/>
        <w:numPr>
          <w:ilvl w:val="0"/>
          <w:numId w:val="1"/>
        </w:numPr>
      </w:pPr>
      <w:r>
        <w:t>Glue sticks (2</w:t>
      </w:r>
      <w:r w:rsidR="00B921B7">
        <w:t xml:space="preserve"> large glue sticks, please don’t buy glue sticks from </w:t>
      </w:r>
      <w:proofErr w:type="spellStart"/>
      <w:r w:rsidR="00B921B7">
        <w:t>Dollarama</w:t>
      </w:r>
      <w:proofErr w:type="spellEnd"/>
      <w:r w:rsidR="00B921B7">
        <w:t>).</w:t>
      </w:r>
    </w:p>
    <w:p w14:paraId="56E2DD14" w14:textId="77777777" w:rsidR="00B921B7" w:rsidRDefault="00B921B7" w:rsidP="00B921B7">
      <w:pPr>
        <w:pStyle w:val="ListParagraph"/>
        <w:numPr>
          <w:ilvl w:val="0"/>
          <w:numId w:val="1"/>
        </w:numPr>
      </w:pPr>
      <w:proofErr w:type="spellStart"/>
      <w:r>
        <w:t>Hilroy</w:t>
      </w:r>
      <w:proofErr w:type="spellEnd"/>
      <w:r>
        <w:t xml:space="preserve"> scribblers (4 – blue, yellow, pink &amp; green)</w:t>
      </w:r>
    </w:p>
    <w:p w14:paraId="584822ED" w14:textId="5BA4B6FC" w:rsidR="00B921B7" w:rsidRDefault="008C37A2" w:rsidP="00B921B7">
      <w:pPr>
        <w:pStyle w:val="ListParagraph"/>
        <w:numPr>
          <w:ilvl w:val="0"/>
          <w:numId w:val="1"/>
        </w:numPr>
      </w:pPr>
      <w:proofErr w:type="spellStart"/>
      <w:r>
        <w:t>Duotangs</w:t>
      </w:r>
      <w:proofErr w:type="spellEnd"/>
      <w:r>
        <w:t xml:space="preserve"> (6</w:t>
      </w:r>
      <w:r w:rsidR="00B921B7">
        <w:t>- red, or</w:t>
      </w:r>
      <w:r>
        <w:t>ange, green, blue, yellow</w:t>
      </w:r>
      <w:r w:rsidR="00B921B7">
        <w:t xml:space="preserve"> &amp; purple)</w:t>
      </w:r>
    </w:p>
    <w:p w14:paraId="6270D60E" w14:textId="77777777" w:rsidR="00B921B7" w:rsidRDefault="00B921B7" w:rsidP="00B921B7">
      <w:pPr>
        <w:pStyle w:val="ListParagraph"/>
        <w:numPr>
          <w:ilvl w:val="0"/>
          <w:numId w:val="1"/>
        </w:numPr>
      </w:pPr>
      <w:r>
        <w:t>Pocket folder</w:t>
      </w:r>
    </w:p>
    <w:p w14:paraId="1DD0CFDF" w14:textId="77777777" w:rsidR="00B921B7" w:rsidRDefault="00B921B7" w:rsidP="00B921B7">
      <w:pPr>
        <w:pStyle w:val="ListParagraph"/>
        <w:numPr>
          <w:ilvl w:val="0"/>
          <w:numId w:val="1"/>
        </w:numPr>
      </w:pPr>
      <w:r>
        <w:t>Markers (1 pack)</w:t>
      </w:r>
    </w:p>
    <w:p w14:paraId="6EC3705B" w14:textId="77777777" w:rsidR="00B921B7" w:rsidRDefault="00B921B7" w:rsidP="00B921B7">
      <w:pPr>
        <w:pStyle w:val="ListParagraph"/>
        <w:numPr>
          <w:ilvl w:val="0"/>
          <w:numId w:val="1"/>
        </w:numPr>
      </w:pPr>
      <w:r>
        <w:t>Pencil crayons (1 pack)</w:t>
      </w:r>
    </w:p>
    <w:p w14:paraId="5ABA44CC" w14:textId="77777777" w:rsidR="00B921B7" w:rsidRDefault="00B921B7" w:rsidP="00B921B7">
      <w:pPr>
        <w:pStyle w:val="ListParagraph"/>
        <w:numPr>
          <w:ilvl w:val="0"/>
          <w:numId w:val="1"/>
        </w:numPr>
      </w:pPr>
      <w:r>
        <w:t>Crayons (1 pack)</w:t>
      </w:r>
    </w:p>
    <w:p w14:paraId="36EE3C1F" w14:textId="77777777" w:rsidR="00B921B7" w:rsidRDefault="00B921B7" w:rsidP="00B921B7">
      <w:pPr>
        <w:pStyle w:val="ListParagraph"/>
        <w:numPr>
          <w:ilvl w:val="0"/>
          <w:numId w:val="1"/>
        </w:numPr>
      </w:pPr>
      <w:r>
        <w:t>Pencil case (large enough to hold pencils, pens, glue stick, scissors and erasers)</w:t>
      </w:r>
    </w:p>
    <w:p w14:paraId="6C854E52" w14:textId="77777777" w:rsidR="00B921B7" w:rsidRDefault="00B921B7" w:rsidP="00B921B7">
      <w:pPr>
        <w:pStyle w:val="ListParagraph"/>
        <w:numPr>
          <w:ilvl w:val="0"/>
          <w:numId w:val="1"/>
        </w:numPr>
      </w:pPr>
      <w:r>
        <w:t>2 boxes of Kleenex</w:t>
      </w:r>
    </w:p>
    <w:p w14:paraId="511A908E" w14:textId="77777777" w:rsidR="00B921B7" w:rsidRDefault="00B921B7" w:rsidP="00B921B7">
      <w:pPr>
        <w:pStyle w:val="ListParagraph"/>
        <w:numPr>
          <w:ilvl w:val="0"/>
          <w:numId w:val="1"/>
        </w:numPr>
      </w:pPr>
      <w:r>
        <w:t>Ruler (cm &amp; clear to see through)</w:t>
      </w:r>
    </w:p>
    <w:p w14:paraId="43B65BB3" w14:textId="2EAB2347" w:rsidR="00B921B7" w:rsidRDefault="00B921B7" w:rsidP="00485BC2">
      <w:pPr>
        <w:pStyle w:val="ListParagraph"/>
        <w:numPr>
          <w:ilvl w:val="0"/>
          <w:numId w:val="1"/>
        </w:numPr>
      </w:pPr>
      <w:r>
        <w:t>Scissors</w:t>
      </w:r>
    </w:p>
    <w:p w14:paraId="45E8ABAF" w14:textId="7E62A6EC" w:rsidR="00B921B7" w:rsidRDefault="00B921B7" w:rsidP="00B921B7">
      <w:pPr>
        <w:pStyle w:val="ListParagraph"/>
        <w:numPr>
          <w:ilvl w:val="0"/>
          <w:numId w:val="1"/>
        </w:numPr>
      </w:pPr>
      <w:r>
        <w:t>Bristol board (1 sheet, for art folder)</w:t>
      </w:r>
    </w:p>
    <w:p w14:paraId="29AA9948" w14:textId="3B65A5E1" w:rsidR="00502C50" w:rsidRDefault="00502C50" w:rsidP="00B921B7">
      <w:pPr>
        <w:pStyle w:val="ListParagraph"/>
        <w:numPr>
          <w:ilvl w:val="0"/>
          <w:numId w:val="1"/>
        </w:numPr>
      </w:pPr>
      <w:r>
        <w:t>Water Bottle</w:t>
      </w:r>
    </w:p>
    <w:p w14:paraId="0A0F3843" w14:textId="77777777" w:rsidR="00B921B7" w:rsidRDefault="00B921B7" w:rsidP="00B921B7">
      <w:pPr>
        <w:pStyle w:val="ListParagraph"/>
        <w:numPr>
          <w:ilvl w:val="0"/>
          <w:numId w:val="1"/>
        </w:numPr>
      </w:pPr>
      <w:r>
        <w:t>Gym clothes, and a stick of deodorant</w:t>
      </w:r>
    </w:p>
    <w:p w14:paraId="04EE1419" w14:textId="77777777" w:rsidR="00B921B7" w:rsidRDefault="00B921B7" w:rsidP="00B921B7">
      <w:pPr>
        <w:pStyle w:val="ListParagraph"/>
        <w:numPr>
          <w:ilvl w:val="0"/>
          <w:numId w:val="1"/>
        </w:numPr>
      </w:pPr>
      <w:r>
        <w:t>Indoor &amp; outdoor shoes</w:t>
      </w:r>
    </w:p>
    <w:p w14:paraId="3C85A793" w14:textId="77777777" w:rsidR="00B921B7" w:rsidRDefault="00B921B7" w:rsidP="00B921B7">
      <w:pPr>
        <w:pStyle w:val="ListParagraph"/>
        <w:numPr>
          <w:ilvl w:val="0"/>
          <w:numId w:val="1"/>
        </w:numPr>
      </w:pPr>
      <w:r>
        <w:t>Ear buds/headphones for computer work (ple</w:t>
      </w:r>
      <w:r w:rsidR="00740BDD">
        <w:t xml:space="preserve">ase bring in </w:t>
      </w:r>
      <w:proofErr w:type="spellStart"/>
      <w:r w:rsidR="00740BDD">
        <w:t>Z</w:t>
      </w:r>
      <w:r>
        <w:t>iplock</w:t>
      </w:r>
      <w:proofErr w:type="spellEnd"/>
      <w:r>
        <w:t xml:space="preserve"> bag, labeled)</w:t>
      </w:r>
    </w:p>
    <w:p w14:paraId="6B46BC04" w14:textId="7425DA55" w:rsidR="00B921B7" w:rsidRDefault="00B921B7" w:rsidP="008C37A2">
      <w:bookmarkStart w:id="0" w:name="_GoBack"/>
      <w:bookmarkEnd w:id="0"/>
    </w:p>
    <w:p w14:paraId="13A7DBEB" w14:textId="77777777" w:rsidR="00B921B7" w:rsidRDefault="00B921B7" w:rsidP="00B921B7"/>
    <w:p w14:paraId="29AC8098" w14:textId="77777777" w:rsidR="00B921B7" w:rsidRDefault="00B921B7" w:rsidP="00B921B7">
      <w:r>
        <w:t xml:space="preserve">**Please send all supplies labeled and put extra supplies in a </w:t>
      </w:r>
      <w:proofErr w:type="spellStart"/>
      <w:r>
        <w:t>Ziplock</w:t>
      </w:r>
      <w:proofErr w:type="spellEnd"/>
      <w:r>
        <w:t xml:space="preserve"> bag. </w:t>
      </w:r>
    </w:p>
    <w:p w14:paraId="59CDFFDD" w14:textId="77777777" w:rsidR="00B921B7" w:rsidRDefault="00B921B7" w:rsidP="00B921B7">
      <w:pPr>
        <w:ind w:left="360"/>
      </w:pPr>
    </w:p>
    <w:sectPr w:rsidR="00B921B7" w:rsidSect="00FF1C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245C"/>
    <w:multiLevelType w:val="hybridMultilevel"/>
    <w:tmpl w:val="CCF0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B7"/>
    <w:rsid w:val="00262DDE"/>
    <w:rsid w:val="00485BC2"/>
    <w:rsid w:val="00502C50"/>
    <w:rsid w:val="00740BDD"/>
    <w:rsid w:val="008C37A2"/>
    <w:rsid w:val="00B921B7"/>
    <w:rsid w:val="00C02C01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C5717"/>
  <w14:defaultImageDpi w14:val="300"/>
  <w15:docId w15:val="{99AE958E-C72E-4AB3-B38B-A8E8F9FA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Laura Oswald-Miller</cp:lastModifiedBy>
  <cp:revision>6</cp:revision>
  <dcterms:created xsi:type="dcterms:W3CDTF">2019-05-21T14:59:00Z</dcterms:created>
  <dcterms:modified xsi:type="dcterms:W3CDTF">2023-06-21T19:09:00Z</dcterms:modified>
</cp:coreProperties>
</file>